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1BB7" w14:textId="2D62D943" w:rsidR="00D247BB" w:rsidRPr="00D247BB" w:rsidRDefault="00D247BB" w:rsidP="00D247BB">
      <w:pPr>
        <w:jc w:val="center"/>
        <w:rPr>
          <w:sz w:val="32"/>
          <w:szCs w:val="32"/>
        </w:rPr>
      </w:pPr>
      <w:r w:rsidRPr="00D247BB">
        <w:rPr>
          <w:sz w:val="32"/>
          <w:szCs w:val="32"/>
        </w:rPr>
        <w:t xml:space="preserve">I </w:t>
      </w:r>
      <w:r w:rsidR="001C496D">
        <w:rPr>
          <w:sz w:val="32"/>
          <w:szCs w:val="32"/>
        </w:rPr>
        <w:t>B</w:t>
      </w:r>
      <w:r w:rsidRPr="00D247BB">
        <w:rPr>
          <w:sz w:val="32"/>
          <w:szCs w:val="32"/>
        </w:rPr>
        <w:t xml:space="preserve">ecame </w:t>
      </w:r>
      <w:r w:rsidR="001C496D">
        <w:rPr>
          <w:sz w:val="32"/>
          <w:szCs w:val="32"/>
        </w:rPr>
        <w:t>V</w:t>
      </w:r>
      <w:r w:rsidRPr="00D247BB">
        <w:rPr>
          <w:sz w:val="32"/>
          <w:szCs w:val="32"/>
        </w:rPr>
        <w:t xml:space="preserve">ery </w:t>
      </w:r>
      <w:r w:rsidR="001C496D">
        <w:rPr>
          <w:sz w:val="32"/>
          <w:szCs w:val="32"/>
        </w:rPr>
        <w:t>Z</w:t>
      </w:r>
      <w:r w:rsidRPr="00D247BB">
        <w:rPr>
          <w:sz w:val="32"/>
          <w:szCs w:val="32"/>
        </w:rPr>
        <w:t xml:space="preserve">ealous to </w:t>
      </w:r>
      <w:r w:rsidR="001C496D">
        <w:rPr>
          <w:sz w:val="32"/>
          <w:szCs w:val="32"/>
        </w:rPr>
        <w:t>H</w:t>
      </w:r>
      <w:r w:rsidRPr="00D247BB">
        <w:rPr>
          <w:sz w:val="32"/>
          <w:szCs w:val="32"/>
        </w:rPr>
        <w:t xml:space="preserve">onor God in </w:t>
      </w:r>
      <w:r w:rsidR="001C496D">
        <w:rPr>
          <w:sz w:val="32"/>
          <w:szCs w:val="32"/>
        </w:rPr>
        <w:t>E</w:t>
      </w:r>
      <w:r w:rsidRPr="00D247BB">
        <w:rPr>
          <w:sz w:val="32"/>
          <w:szCs w:val="32"/>
        </w:rPr>
        <w:t xml:space="preserve">verything I </w:t>
      </w:r>
      <w:r w:rsidR="001C496D">
        <w:rPr>
          <w:sz w:val="32"/>
          <w:szCs w:val="32"/>
        </w:rPr>
        <w:t>D</w:t>
      </w:r>
      <w:r w:rsidRPr="00D247BB">
        <w:rPr>
          <w:sz w:val="32"/>
          <w:szCs w:val="32"/>
        </w:rPr>
        <w:t>id</w:t>
      </w:r>
    </w:p>
    <w:p w14:paraId="6FD87E2B" w14:textId="60E8B2CC" w:rsidR="003D626D" w:rsidRDefault="00D247BB" w:rsidP="00D247BB">
      <w:pPr>
        <w:jc w:val="center"/>
        <w:rPr>
          <w:lang w:eastAsia="ja-JP"/>
        </w:rPr>
      </w:pPr>
      <w:r w:rsidRPr="00D247BB">
        <w:rPr>
          <w:rFonts w:eastAsia="MS PMincho"/>
          <w:color w:val="222222"/>
          <w:sz w:val="36"/>
          <w:szCs w:val="36"/>
          <w:shd w:val="clear" w:color="auto" w:fill="FFFFFF"/>
          <w:lang w:eastAsia="ja-JP"/>
        </w:rPr>
        <w:t>神に対して熱心な者でした</w:t>
      </w:r>
      <w:r w:rsidRPr="00D247BB">
        <w:rPr>
          <w:rFonts w:eastAsia="MS PMincho"/>
          <w:color w:val="222222"/>
          <w:sz w:val="32"/>
          <w:szCs w:val="32"/>
          <w:lang w:eastAsia="ja-JP"/>
        </w:rPr>
        <w:br/>
      </w:r>
      <w:r w:rsidR="003D626D">
        <w:rPr>
          <w:lang w:eastAsia="ja-JP"/>
        </w:rPr>
        <w:t>Acts 22:</w:t>
      </w:r>
      <w:r w:rsidR="00B06648">
        <w:rPr>
          <w:lang w:eastAsia="ja-JP"/>
        </w:rPr>
        <w:t xml:space="preserve"> Part 24</w:t>
      </w:r>
    </w:p>
    <w:p w14:paraId="5F6D1D72" w14:textId="77777777" w:rsidR="003D626D" w:rsidRDefault="003D626D" w:rsidP="003D626D">
      <w:pPr>
        <w:autoSpaceDE w:val="0"/>
        <w:autoSpaceDN w:val="0"/>
        <w:adjustRightInd w:val="0"/>
        <w:jc w:val="center"/>
        <w:rPr>
          <w:lang w:eastAsia="ja-JP"/>
        </w:rPr>
      </w:pPr>
      <w:r>
        <w:rPr>
          <w:lang w:eastAsia="ja-JP"/>
        </w:rPr>
        <w:t>19 March 2023</w:t>
      </w:r>
    </w:p>
    <w:p w14:paraId="780F98EB" w14:textId="77777777" w:rsidR="003D626D" w:rsidRDefault="003D626D" w:rsidP="003D626D"/>
    <w:p w14:paraId="096A6EE7" w14:textId="77777777" w:rsidR="003D626D" w:rsidRDefault="003D626D" w:rsidP="003D626D">
      <w:r>
        <w:t xml:space="preserve">1. </w:t>
      </w:r>
      <w:r w:rsidRPr="00BF7694">
        <w:t>Listen to me as I offer my defense</w:t>
      </w:r>
      <w:r>
        <w:t>.</w:t>
      </w:r>
    </w:p>
    <w:p w14:paraId="532D4D63" w14:textId="77777777" w:rsidR="003D626D" w:rsidRDefault="00122597" w:rsidP="003D626D">
      <w:pPr>
        <w:rPr>
          <w:lang w:eastAsia="ja-JP"/>
        </w:rPr>
      </w:pPr>
      <w:r>
        <w:rPr>
          <w:lang w:eastAsia="ja-JP"/>
        </w:rPr>
        <w:t xml:space="preserve">1. </w:t>
      </w:r>
      <w:r w:rsidR="005F0454" w:rsidRPr="00FD4CF2">
        <w:rPr>
          <w:rFonts w:eastAsia="MS PMincho"/>
          <w:color w:val="222222"/>
          <w:sz w:val="22"/>
          <w:szCs w:val="22"/>
          <w:shd w:val="clear" w:color="auto" w:fill="FFFFFF"/>
          <w:lang w:eastAsia="ja-JP"/>
        </w:rPr>
        <w:t>今から申し上げる私の弁明を聞いてください。</w:t>
      </w:r>
    </w:p>
    <w:p w14:paraId="0BFEB505" w14:textId="77777777" w:rsidR="003D626D" w:rsidRDefault="003D626D" w:rsidP="003D626D">
      <w:pPr>
        <w:rPr>
          <w:lang w:eastAsia="ja-JP"/>
        </w:rPr>
      </w:pPr>
    </w:p>
    <w:p w14:paraId="4573436D" w14:textId="77777777" w:rsidR="003D626D" w:rsidRDefault="003D626D" w:rsidP="003D626D">
      <w:pPr>
        <w:rPr>
          <w:lang w:eastAsia="ja-JP"/>
        </w:rPr>
      </w:pPr>
    </w:p>
    <w:p w14:paraId="71EE98CB" w14:textId="77777777" w:rsidR="003D626D" w:rsidRDefault="003D626D" w:rsidP="003D626D">
      <w:pPr>
        <w:rPr>
          <w:lang w:eastAsia="ja-JP"/>
        </w:rPr>
      </w:pPr>
    </w:p>
    <w:p w14:paraId="696888AC" w14:textId="77777777" w:rsidR="003D626D" w:rsidRDefault="003D626D" w:rsidP="003D626D">
      <w:pPr>
        <w:rPr>
          <w:lang w:eastAsia="ja-JP"/>
        </w:rPr>
      </w:pPr>
    </w:p>
    <w:p w14:paraId="6A502219" w14:textId="77777777" w:rsidR="003D626D" w:rsidRDefault="003D626D" w:rsidP="003D626D">
      <w:pPr>
        <w:rPr>
          <w:lang w:eastAsia="ja-JP"/>
        </w:rPr>
      </w:pPr>
    </w:p>
    <w:p w14:paraId="1F38FD57" w14:textId="77777777" w:rsidR="003D626D" w:rsidRDefault="003D626D" w:rsidP="003D626D">
      <w:pPr>
        <w:rPr>
          <w:lang w:eastAsia="ja-JP"/>
        </w:rPr>
      </w:pPr>
    </w:p>
    <w:p w14:paraId="685BA76E" w14:textId="77777777" w:rsidR="003D626D" w:rsidRDefault="003D626D" w:rsidP="003D626D">
      <w:r>
        <w:t xml:space="preserve">2. </w:t>
      </w:r>
      <w:r w:rsidRPr="0056295F">
        <w:t>I became very zealous t</w:t>
      </w:r>
      <w:r>
        <w:t>o honor God in everything I did.</w:t>
      </w:r>
    </w:p>
    <w:p w14:paraId="1F3302FA" w14:textId="77777777" w:rsidR="003D626D" w:rsidRDefault="00122597" w:rsidP="003D626D">
      <w:pPr>
        <w:rPr>
          <w:lang w:eastAsia="ja-JP"/>
        </w:rPr>
      </w:pPr>
      <w:r>
        <w:rPr>
          <w:lang w:eastAsia="ja-JP"/>
        </w:rPr>
        <w:t xml:space="preserve">2. </w:t>
      </w:r>
      <w:r w:rsidR="005F0454" w:rsidRPr="00FD4CF2">
        <w:rPr>
          <w:rFonts w:eastAsia="MS PMincho"/>
          <w:color w:val="222222"/>
          <w:sz w:val="22"/>
          <w:szCs w:val="22"/>
          <w:shd w:val="clear" w:color="auto" w:fill="FFFFFF"/>
          <w:lang w:eastAsia="ja-JP"/>
        </w:rPr>
        <w:t>神に対して熱心な者でした。</w:t>
      </w:r>
      <w:r w:rsidR="005F0454" w:rsidRPr="00FD4CF2">
        <w:rPr>
          <w:rFonts w:eastAsia="MS PMincho"/>
          <w:color w:val="222222"/>
          <w:sz w:val="22"/>
          <w:szCs w:val="22"/>
          <w:lang w:eastAsia="ja-JP"/>
        </w:rPr>
        <w:br/>
      </w:r>
    </w:p>
    <w:p w14:paraId="0305E666" w14:textId="77777777" w:rsidR="003D626D" w:rsidRDefault="003D626D" w:rsidP="003D626D">
      <w:pPr>
        <w:rPr>
          <w:lang w:eastAsia="ja-JP"/>
        </w:rPr>
      </w:pPr>
    </w:p>
    <w:p w14:paraId="146485AA" w14:textId="77777777" w:rsidR="003D626D" w:rsidRDefault="003D626D" w:rsidP="003D626D">
      <w:pPr>
        <w:rPr>
          <w:lang w:eastAsia="ja-JP"/>
        </w:rPr>
      </w:pPr>
    </w:p>
    <w:p w14:paraId="6F687D7C" w14:textId="77777777" w:rsidR="003D626D" w:rsidRDefault="003D626D" w:rsidP="003D626D">
      <w:pPr>
        <w:rPr>
          <w:lang w:eastAsia="ja-JP"/>
        </w:rPr>
      </w:pPr>
    </w:p>
    <w:p w14:paraId="16A2EDC5" w14:textId="77777777" w:rsidR="003D626D" w:rsidRDefault="003D626D" w:rsidP="003D626D">
      <w:pPr>
        <w:rPr>
          <w:lang w:eastAsia="ja-JP"/>
        </w:rPr>
      </w:pPr>
    </w:p>
    <w:p w14:paraId="03884B74" w14:textId="77777777" w:rsidR="003D626D" w:rsidRDefault="003D626D" w:rsidP="003D626D">
      <w:pPr>
        <w:rPr>
          <w:lang w:eastAsia="ja-JP"/>
        </w:rPr>
      </w:pPr>
    </w:p>
    <w:p w14:paraId="1EC34D0D" w14:textId="77777777" w:rsidR="003D626D" w:rsidRDefault="003D626D" w:rsidP="003D626D">
      <w:r>
        <w:t>3. W</w:t>
      </w:r>
      <w:r w:rsidRPr="0014254A">
        <w:t>hy are you persecuting me</w:t>
      </w:r>
      <w:r>
        <w:t>?</w:t>
      </w:r>
    </w:p>
    <w:p w14:paraId="456FB022" w14:textId="77777777" w:rsidR="003D626D" w:rsidRDefault="00122597" w:rsidP="003D626D">
      <w:pPr>
        <w:rPr>
          <w:lang w:eastAsia="ja-JP"/>
        </w:rPr>
      </w:pPr>
      <w:r>
        <w:rPr>
          <w:lang w:eastAsia="ja-JP"/>
        </w:rPr>
        <w:t xml:space="preserve">3. </w:t>
      </w:r>
      <w:r w:rsidR="005F0454">
        <w:rPr>
          <w:rFonts w:hint="eastAsia"/>
          <w:lang w:eastAsia="ja-JP"/>
        </w:rPr>
        <w:t>どうしてわたしを迫害するのか。</w:t>
      </w:r>
    </w:p>
    <w:p w14:paraId="68C4DBF8" w14:textId="77777777" w:rsidR="003D626D" w:rsidRDefault="003D626D" w:rsidP="003D626D">
      <w:pPr>
        <w:rPr>
          <w:lang w:eastAsia="ja-JP"/>
        </w:rPr>
      </w:pPr>
    </w:p>
    <w:p w14:paraId="6337AE34" w14:textId="77777777" w:rsidR="003D626D" w:rsidRDefault="003D626D" w:rsidP="003D626D">
      <w:pPr>
        <w:rPr>
          <w:lang w:eastAsia="ja-JP"/>
        </w:rPr>
      </w:pPr>
    </w:p>
    <w:p w14:paraId="6A22FD6B" w14:textId="77777777" w:rsidR="003D626D" w:rsidRDefault="003D626D" w:rsidP="003D626D">
      <w:pPr>
        <w:rPr>
          <w:lang w:eastAsia="ja-JP"/>
        </w:rPr>
      </w:pPr>
    </w:p>
    <w:p w14:paraId="5B60EDBA" w14:textId="77777777" w:rsidR="003D626D" w:rsidRDefault="003D626D" w:rsidP="003D626D">
      <w:pPr>
        <w:rPr>
          <w:lang w:eastAsia="ja-JP"/>
        </w:rPr>
      </w:pPr>
    </w:p>
    <w:p w14:paraId="308CDC14" w14:textId="77777777" w:rsidR="003D626D" w:rsidRDefault="003D626D" w:rsidP="003D626D">
      <w:pPr>
        <w:rPr>
          <w:lang w:eastAsia="ja-JP"/>
        </w:rPr>
      </w:pPr>
    </w:p>
    <w:p w14:paraId="26E3A723" w14:textId="77777777" w:rsidR="003D626D" w:rsidRDefault="003D626D" w:rsidP="003D626D">
      <w:pPr>
        <w:rPr>
          <w:lang w:eastAsia="ja-JP"/>
        </w:rPr>
      </w:pPr>
    </w:p>
    <w:p w14:paraId="068FA237" w14:textId="77777777" w:rsidR="003D626D" w:rsidRDefault="003D626D" w:rsidP="003D626D">
      <w:r>
        <w:t>4. We also have this command.</w:t>
      </w:r>
    </w:p>
    <w:p w14:paraId="4F4EC9CF" w14:textId="77777777" w:rsidR="003D626D" w:rsidRDefault="00122597" w:rsidP="003D626D">
      <w:pPr>
        <w:rPr>
          <w:lang w:eastAsia="ja-JP"/>
        </w:rPr>
      </w:pPr>
      <w:r>
        <w:rPr>
          <w:lang w:eastAsia="ja-JP"/>
        </w:rPr>
        <w:t xml:space="preserve">4. </w:t>
      </w:r>
      <w:r w:rsidR="005F0454">
        <w:rPr>
          <w:rFonts w:hint="eastAsia"/>
          <w:lang w:eastAsia="ja-JP"/>
        </w:rPr>
        <w:t>この指示もあります。</w:t>
      </w:r>
    </w:p>
    <w:p w14:paraId="1CA0DC06" w14:textId="77777777" w:rsidR="003D626D" w:rsidRDefault="003D626D" w:rsidP="003D626D">
      <w:pPr>
        <w:rPr>
          <w:lang w:eastAsia="ja-JP"/>
        </w:rPr>
      </w:pPr>
    </w:p>
    <w:p w14:paraId="62259324" w14:textId="77777777" w:rsidR="003D626D" w:rsidRDefault="003D626D" w:rsidP="003D626D">
      <w:pPr>
        <w:rPr>
          <w:lang w:eastAsia="ja-JP"/>
        </w:rPr>
      </w:pPr>
    </w:p>
    <w:p w14:paraId="568AB86C" w14:textId="77777777" w:rsidR="003D626D" w:rsidRDefault="003D626D" w:rsidP="003D626D">
      <w:pPr>
        <w:rPr>
          <w:lang w:eastAsia="ja-JP"/>
        </w:rPr>
      </w:pPr>
    </w:p>
    <w:p w14:paraId="22D1FA1A" w14:textId="77777777" w:rsidR="003D626D" w:rsidRDefault="003D626D" w:rsidP="003D626D">
      <w:pPr>
        <w:rPr>
          <w:lang w:eastAsia="ja-JP"/>
        </w:rPr>
      </w:pPr>
    </w:p>
    <w:p w14:paraId="6C747C61" w14:textId="77777777" w:rsidR="003D626D" w:rsidRDefault="003D626D" w:rsidP="003D626D">
      <w:pPr>
        <w:rPr>
          <w:lang w:eastAsia="ja-JP"/>
        </w:rPr>
      </w:pPr>
    </w:p>
    <w:p w14:paraId="4BD47346" w14:textId="77777777" w:rsidR="003D626D" w:rsidRDefault="003D626D" w:rsidP="003D626D">
      <w:pPr>
        <w:rPr>
          <w:lang w:eastAsia="ja-JP"/>
        </w:rPr>
      </w:pPr>
    </w:p>
    <w:p w14:paraId="30571CC5" w14:textId="77777777" w:rsidR="003D626D" w:rsidRDefault="003D626D" w:rsidP="003D626D">
      <w:r>
        <w:t xml:space="preserve">5. </w:t>
      </w:r>
      <w:r w:rsidRPr="0014254A">
        <w:t>I am a citizen by birth</w:t>
      </w:r>
      <w:r>
        <w:t xml:space="preserve">. </w:t>
      </w:r>
    </w:p>
    <w:p w14:paraId="18F79154" w14:textId="77777777" w:rsidR="003D626D" w:rsidRDefault="00122597" w:rsidP="003D626D">
      <w:pPr>
        <w:rPr>
          <w:lang w:eastAsia="ja-JP"/>
        </w:rPr>
      </w:pPr>
      <w:r>
        <w:rPr>
          <w:lang w:eastAsia="ja-JP"/>
        </w:rPr>
        <w:t xml:space="preserve">5. </w:t>
      </w:r>
      <w:r w:rsidR="005F0454">
        <w:rPr>
          <w:rFonts w:hint="eastAsia"/>
          <w:lang w:eastAsia="ja-JP"/>
        </w:rPr>
        <w:t>私は生まれながらの市民です。</w:t>
      </w:r>
    </w:p>
    <w:p w14:paraId="6C8EFC3C" w14:textId="77777777" w:rsidR="003D626D" w:rsidRDefault="003D626D" w:rsidP="003D626D">
      <w:pPr>
        <w:rPr>
          <w:lang w:eastAsia="ja-JP"/>
        </w:rPr>
      </w:pPr>
    </w:p>
    <w:p w14:paraId="446F76E4" w14:textId="77777777" w:rsidR="003D626D" w:rsidRDefault="003D626D" w:rsidP="003D626D">
      <w:pPr>
        <w:rPr>
          <w:lang w:eastAsia="ja-JP"/>
        </w:rPr>
      </w:pPr>
    </w:p>
    <w:p w14:paraId="0330F4A7" w14:textId="77777777" w:rsidR="003D626D" w:rsidRDefault="003D626D" w:rsidP="003D626D">
      <w:pPr>
        <w:rPr>
          <w:lang w:eastAsia="ja-JP"/>
        </w:rPr>
      </w:pPr>
    </w:p>
    <w:p w14:paraId="08266CC2" w14:textId="77777777" w:rsidR="003D626D" w:rsidRDefault="003D626D" w:rsidP="003D626D">
      <w:pPr>
        <w:rPr>
          <w:lang w:eastAsia="ja-JP"/>
        </w:rPr>
      </w:pPr>
    </w:p>
    <w:p w14:paraId="452709E6" w14:textId="77777777" w:rsidR="003D626D" w:rsidRDefault="003D626D" w:rsidP="003D626D">
      <w:pPr>
        <w:rPr>
          <w:lang w:eastAsia="ja-JP"/>
        </w:rPr>
      </w:pPr>
    </w:p>
    <w:p w14:paraId="05B3889A" w14:textId="77777777" w:rsidR="003D626D" w:rsidRDefault="003D626D" w:rsidP="003D626D">
      <w:pPr>
        <w:rPr>
          <w:lang w:eastAsia="ja-JP"/>
        </w:rPr>
      </w:pPr>
    </w:p>
    <w:p w14:paraId="538C2E25" w14:textId="77777777" w:rsidR="003D626D" w:rsidRDefault="003D626D" w:rsidP="003D626D">
      <w:pPr>
        <w:rPr>
          <w:lang w:eastAsia="ja-JP"/>
        </w:rPr>
      </w:pPr>
    </w:p>
    <w:p w14:paraId="43D3361B" w14:textId="77777777" w:rsidR="003D626D" w:rsidRDefault="003D626D" w:rsidP="003D626D">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18CF7C88" w14:textId="77777777" w:rsidR="003D626D" w:rsidRDefault="003D626D" w:rsidP="003D626D">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6AE93543" w14:textId="77777777" w:rsidR="003D626D" w:rsidRDefault="003D626D" w:rsidP="003D626D">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0FAD2C9A" w14:textId="77777777" w:rsidR="003D626D" w:rsidRDefault="003D626D" w:rsidP="003D626D">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for Real People in the Real World</w:t>
      </w:r>
    </w:p>
    <w:p w14:paraId="0194BABC" w14:textId="77777777" w:rsidR="003D626D" w:rsidRDefault="003D626D" w:rsidP="003D626D">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Pr>
          <w:rFonts w:eastAsia="MS PMincho" w:hint="eastAsia"/>
          <w:sz w:val="20"/>
          <w:szCs w:val="20"/>
          <w:lang w:eastAsia="ja-JP"/>
        </w:rPr>
        <w:t xml:space="preserve"> </w:t>
      </w:r>
      <w:r>
        <w:rPr>
          <w:rFonts w:eastAsia="MS PMincho" w:hint="eastAsia"/>
          <w:sz w:val="20"/>
          <w:szCs w:val="20"/>
          <w:lang w:eastAsia="ja-JP"/>
        </w:rPr>
        <w:t>この世界の人々への確かな答え</w:t>
      </w:r>
    </w:p>
    <w:p w14:paraId="41CC66E9" w14:textId="77777777" w:rsidR="003D626D" w:rsidRPr="00FD4CF2" w:rsidRDefault="003D626D" w:rsidP="003D626D">
      <w:r w:rsidRPr="00FD4CF2">
        <w:lastRenderedPageBreak/>
        <w:t>Acts 22:1-</w:t>
      </w:r>
      <w:r w:rsidR="00FA4018" w:rsidRPr="00FD4CF2">
        <w:t>30 1.</w:t>
      </w:r>
      <w:r w:rsidRPr="00FD4CF2">
        <w:t>"Brothers and esteemed fathers," Paul said, "</w:t>
      </w:r>
      <w:r w:rsidRPr="00FD4CF2">
        <w:rPr>
          <w:u w:val="single"/>
        </w:rPr>
        <w:t>listen to me as I offer my defense</w:t>
      </w:r>
      <w:r w:rsidR="00FA4018" w:rsidRPr="00FD4CF2">
        <w:t>.”</w:t>
      </w:r>
    </w:p>
    <w:p w14:paraId="5994BD5B" w14:textId="77777777" w:rsidR="003D626D" w:rsidRPr="00FD4CF2" w:rsidRDefault="003D626D" w:rsidP="003D626D">
      <w:r w:rsidRPr="00FD4CF2">
        <w:t xml:space="preserve">2.  When they heard him speaking in their own language, </w:t>
      </w:r>
      <w:r w:rsidRPr="00FD4CF2">
        <w:rPr>
          <w:u w:val="double"/>
        </w:rPr>
        <w:t>the silence was even greater.</w:t>
      </w:r>
      <w:r w:rsidRPr="00FD4CF2">
        <w:t xml:space="preserve"> </w:t>
      </w:r>
    </w:p>
    <w:p w14:paraId="3A3120A7" w14:textId="77777777" w:rsidR="003D626D" w:rsidRPr="00FD4CF2" w:rsidRDefault="003D626D" w:rsidP="003D626D">
      <w:r w:rsidRPr="00FD4CF2">
        <w:t xml:space="preserve">3.  "I am a Jew, born in Tarsus, a city in Cilicia, and I was brought up and educated here in Jerusalem under Gamaliel. At his feet I learned to follow our Jewish laws and customs very carefully. </w:t>
      </w:r>
      <w:r w:rsidRPr="00FD4CF2">
        <w:rPr>
          <w:u w:val="single"/>
        </w:rPr>
        <w:t>I became very zealous to honor God in everything I did,</w:t>
      </w:r>
      <w:r w:rsidRPr="00FD4CF2">
        <w:t xml:space="preserve"> just as all of you are today. </w:t>
      </w:r>
    </w:p>
    <w:p w14:paraId="09BE8348" w14:textId="77777777" w:rsidR="003D626D" w:rsidRPr="00FD4CF2" w:rsidRDefault="003D626D" w:rsidP="003D626D">
      <w:r w:rsidRPr="00FD4CF2">
        <w:t xml:space="preserve">4.  And I persecuted the followers of the Way, hounding some to death, binding and delivering both men and women to prison. </w:t>
      </w:r>
    </w:p>
    <w:p w14:paraId="6CBF281C" w14:textId="77777777" w:rsidR="003D626D" w:rsidRPr="00FD4CF2" w:rsidRDefault="003D626D" w:rsidP="003D626D">
      <w:r w:rsidRPr="00FD4CF2">
        <w:t xml:space="preserve">5.  The high priest and the whole council of leaders can testify that this is so. For I received letters from them to our Jewish brothers in Damascus, authorizing me to bring the Christians from there to Jerusalem, in chains, to be punished. </w:t>
      </w:r>
    </w:p>
    <w:p w14:paraId="7C72BAE5" w14:textId="77777777" w:rsidR="003D626D" w:rsidRPr="00FD4CF2" w:rsidRDefault="003D626D" w:rsidP="003D626D">
      <w:r w:rsidRPr="00FD4CF2">
        <w:t xml:space="preserve">6.  "As I was on the road, nearing Damascus, about noon a very bright light from heaven suddenly shone around me. </w:t>
      </w:r>
    </w:p>
    <w:p w14:paraId="5878E5CA" w14:textId="77777777" w:rsidR="003D626D" w:rsidRPr="00FD4CF2" w:rsidRDefault="003D626D" w:rsidP="003D626D">
      <w:r w:rsidRPr="00FD4CF2">
        <w:t xml:space="preserve">7.  I fell to the ground and heard a voice saying to me, 'Saul, Saul, </w:t>
      </w:r>
      <w:r w:rsidRPr="00FD4CF2">
        <w:rPr>
          <w:u w:val="single"/>
        </w:rPr>
        <w:t>why are you persecuting me</w:t>
      </w:r>
      <w:r w:rsidRPr="00FD4CF2">
        <w:t xml:space="preserve">?' </w:t>
      </w:r>
    </w:p>
    <w:p w14:paraId="3114674D" w14:textId="77777777" w:rsidR="003D626D" w:rsidRPr="00FD4CF2" w:rsidRDefault="003D626D" w:rsidP="003D626D">
      <w:r w:rsidRPr="00FD4CF2">
        <w:t xml:space="preserve">8.  " 'Who are you, sir?' I asked. And he replied, 'I am Jesus of Nazareth, the one you are persecuting.' </w:t>
      </w:r>
    </w:p>
    <w:p w14:paraId="76CBC48B" w14:textId="77777777" w:rsidR="003D626D" w:rsidRPr="00FD4CF2" w:rsidRDefault="003D626D" w:rsidP="003D626D">
      <w:r w:rsidRPr="00FD4CF2">
        <w:t xml:space="preserve">9.  The people with me saw the light but didn't hear the voice. </w:t>
      </w:r>
    </w:p>
    <w:p w14:paraId="024004F5" w14:textId="77777777" w:rsidR="003D626D" w:rsidRPr="00FD4CF2" w:rsidRDefault="003D626D" w:rsidP="003D626D">
      <w:r w:rsidRPr="00FD4CF2">
        <w:t>10.  "I said, '</w:t>
      </w:r>
      <w:r w:rsidR="008E75D5" w:rsidRPr="00FD4CF2">
        <w:t>what</w:t>
      </w:r>
      <w:r w:rsidRPr="00FD4CF2">
        <w:t xml:space="preserve"> shall I do, Lord?' And the Lord told me, 'Get up and go into Damascus, and there you will be told all that you are to do.' </w:t>
      </w:r>
    </w:p>
    <w:p w14:paraId="6D0AD33D" w14:textId="77777777" w:rsidR="003D626D" w:rsidRPr="00FD4CF2" w:rsidRDefault="003D626D" w:rsidP="003D626D">
      <w:r w:rsidRPr="00FD4CF2">
        <w:t xml:space="preserve">11.  "I was blinded by the intense light and had to be led into Damascus by my companions. </w:t>
      </w:r>
    </w:p>
    <w:p w14:paraId="5356B9C1" w14:textId="77777777" w:rsidR="003D626D" w:rsidRPr="00FD4CF2" w:rsidRDefault="003D626D" w:rsidP="003D626D">
      <w:r w:rsidRPr="00FD4CF2">
        <w:t xml:space="preserve">12.  A man named Ananias lived there. He was a godly man in his devotion to the law, and he was well thought of by all the Jews of Damascus. </w:t>
      </w:r>
    </w:p>
    <w:p w14:paraId="412115ED" w14:textId="77777777" w:rsidR="003D626D" w:rsidRPr="00FD4CF2" w:rsidRDefault="003D626D" w:rsidP="003D626D">
      <w:r w:rsidRPr="00FD4CF2">
        <w:t xml:space="preserve">13.  He came to me and stood beside me and said, 'Brother Saul, receive your sight.' And that very hour I could see him! </w:t>
      </w:r>
    </w:p>
    <w:p w14:paraId="2D5305C2" w14:textId="77777777" w:rsidR="003D626D" w:rsidRPr="00FD4CF2" w:rsidRDefault="003D626D" w:rsidP="003D626D">
      <w:r w:rsidRPr="00FD4CF2">
        <w:t xml:space="preserve">14.  "Then he told me, </w:t>
      </w:r>
      <w:r w:rsidRPr="008E75D5">
        <w:t>'</w:t>
      </w:r>
      <w:r w:rsidRPr="008E75D5">
        <w:rPr>
          <w:u w:val="double"/>
        </w:rPr>
        <w:t>The God of our ancestors has chosen you</w:t>
      </w:r>
      <w:r w:rsidRPr="00FD4CF2">
        <w:t xml:space="preserve"> to know his will and to see the Righteous One and hear him speak.  </w:t>
      </w:r>
    </w:p>
    <w:p w14:paraId="6510A317" w14:textId="77777777" w:rsidR="003D626D" w:rsidRPr="00FD4CF2" w:rsidRDefault="003D626D" w:rsidP="003D626D">
      <w:r w:rsidRPr="00FD4CF2">
        <w:t xml:space="preserve">15.  </w:t>
      </w:r>
      <w:r w:rsidRPr="008E75D5">
        <w:rPr>
          <w:u w:val="single"/>
        </w:rPr>
        <w:t>You are to take his message everywhere, telling the whole world what you have seen and heard.</w:t>
      </w:r>
      <w:r w:rsidRPr="00FD4CF2">
        <w:t xml:space="preserve"> </w:t>
      </w:r>
    </w:p>
    <w:p w14:paraId="4A4D8B5D" w14:textId="77777777" w:rsidR="003D626D" w:rsidRPr="00FD4CF2" w:rsidRDefault="003D626D" w:rsidP="003D626D">
      <w:r w:rsidRPr="00FD4CF2">
        <w:t xml:space="preserve">16.  And now, why delay? Get up and be baptized, and have your sins washed away, calling on the name of the Lord.' </w:t>
      </w:r>
    </w:p>
    <w:p w14:paraId="1BE838BE" w14:textId="77777777" w:rsidR="003D626D" w:rsidRPr="00FD4CF2" w:rsidRDefault="003D626D" w:rsidP="003D626D">
      <w:r w:rsidRPr="00FD4CF2">
        <w:t xml:space="preserve">17.  "One day after I returned to Jerusalem, I was praying in the Temple, and I fell into a trance. </w:t>
      </w:r>
    </w:p>
    <w:p w14:paraId="36D58F37" w14:textId="77777777" w:rsidR="003D626D" w:rsidRPr="00FD4CF2" w:rsidRDefault="003D626D" w:rsidP="003D626D">
      <w:r w:rsidRPr="00FD4CF2">
        <w:t xml:space="preserve">18.  I saw a vision of Jesus saying to me, 'Hurry! Leave Jerusalem, for the people here won't believe you when you give them your testimony about me.' </w:t>
      </w:r>
    </w:p>
    <w:p w14:paraId="39E401AE" w14:textId="77777777" w:rsidR="003D626D" w:rsidRPr="00FD4CF2" w:rsidRDefault="003D626D" w:rsidP="003D626D">
      <w:r w:rsidRPr="00FD4CF2">
        <w:t xml:space="preserve">19.  " 'But Lord,' I argued, 'they certainly know that I imprisoned and beat those in every synagogue who believed on you. </w:t>
      </w:r>
    </w:p>
    <w:p w14:paraId="7B213BBC" w14:textId="77777777" w:rsidR="003D626D" w:rsidRPr="00FD4CF2" w:rsidRDefault="003D626D" w:rsidP="003D626D">
      <w:r w:rsidRPr="00FD4CF2">
        <w:t xml:space="preserve">20.  And when your witness Stephen was killed, I was standing there agreeing. I kept the coats they laid aside as they stoned him.' </w:t>
      </w:r>
    </w:p>
    <w:p w14:paraId="44FD9F19" w14:textId="77777777" w:rsidR="003D626D" w:rsidRPr="00FD4CF2" w:rsidRDefault="003D626D" w:rsidP="003D626D">
      <w:r w:rsidRPr="00FD4CF2">
        <w:t xml:space="preserve">21.  "But the Lord said to me, 'Leave Jerusalem, for I will send you far away to the Gentiles!' " </w:t>
      </w:r>
    </w:p>
    <w:p w14:paraId="50CD490A" w14:textId="77777777" w:rsidR="003D626D" w:rsidRPr="00FD4CF2" w:rsidRDefault="003D626D" w:rsidP="003D626D">
      <w:r w:rsidRPr="00FD4CF2">
        <w:t xml:space="preserve">22.  The crowd listened until Paul came to that word; then with one voice they shouted, "Away with such a fellow! Kill him! He isn't fit to live!" </w:t>
      </w:r>
    </w:p>
    <w:p w14:paraId="6E77DEFE" w14:textId="77777777" w:rsidR="003D626D" w:rsidRPr="00FD4CF2" w:rsidRDefault="003D626D" w:rsidP="003D626D">
      <w:r w:rsidRPr="00FD4CF2">
        <w:t>23.  They yelled, threw off their coats, and tossed handfuls of dust into the air.</w:t>
      </w:r>
    </w:p>
    <w:p w14:paraId="07B2B8BA" w14:textId="77777777" w:rsidR="003D626D" w:rsidRPr="00FD4CF2" w:rsidRDefault="003D626D" w:rsidP="003D626D">
      <w:r w:rsidRPr="00FD4CF2">
        <w:t xml:space="preserve">24.  The commander brought Paul inside and ordered him lashed with whips to make him confess his crime. He wanted to find out why the crowd had become so furious. </w:t>
      </w:r>
    </w:p>
    <w:p w14:paraId="6E65742F" w14:textId="77777777" w:rsidR="003D626D" w:rsidRPr="00FD4CF2" w:rsidRDefault="003D626D" w:rsidP="003D626D">
      <w:r w:rsidRPr="00FD4CF2">
        <w:t xml:space="preserve">25.  As they tied Paul down to lash him, Paul said to the officer standing there, "Is it legal for you to whip a Roman citizen who hasn't even been tried?" </w:t>
      </w:r>
    </w:p>
    <w:p w14:paraId="45272D41" w14:textId="77777777" w:rsidR="003D626D" w:rsidRPr="00FD4CF2" w:rsidRDefault="003D626D" w:rsidP="003D626D">
      <w:r w:rsidRPr="00FD4CF2">
        <w:t xml:space="preserve">26.  The officer went to the commander and asked, "What are you doing? This man is a Roman citizen!" </w:t>
      </w:r>
    </w:p>
    <w:p w14:paraId="0AFFEBF6" w14:textId="77777777" w:rsidR="003D626D" w:rsidRPr="00FD4CF2" w:rsidRDefault="003D626D" w:rsidP="003D626D">
      <w:r w:rsidRPr="00FD4CF2">
        <w:t>27.  So the commander went over and asked Paul, "Tell me, are you a Roman citizen?"</w:t>
      </w:r>
    </w:p>
    <w:p w14:paraId="170BEB93" w14:textId="77777777" w:rsidR="003D626D" w:rsidRPr="00FD4CF2" w:rsidRDefault="003D626D" w:rsidP="003D626D">
      <w:r w:rsidRPr="00FD4CF2">
        <w:t xml:space="preserve">"Yes, I certainly am," Paul replied. </w:t>
      </w:r>
    </w:p>
    <w:p w14:paraId="3F592A83" w14:textId="77777777" w:rsidR="003D626D" w:rsidRPr="00FD4CF2" w:rsidRDefault="003D626D" w:rsidP="003D626D">
      <w:r w:rsidRPr="00FD4CF2">
        <w:t>28.  "I am, too," the commander muttered, "and it cost me plenty!" "</w:t>
      </w:r>
      <w:r w:rsidRPr="00FD4CF2">
        <w:rPr>
          <w:u w:val="single"/>
        </w:rPr>
        <w:t>But I am a citizen by birth</w:t>
      </w:r>
      <w:r w:rsidRPr="00FD4CF2">
        <w:t xml:space="preserve">!" </w:t>
      </w:r>
    </w:p>
    <w:p w14:paraId="5AC0C1B3" w14:textId="77777777" w:rsidR="003D626D" w:rsidRPr="00FD4CF2" w:rsidRDefault="003D626D" w:rsidP="003D626D">
      <w:r w:rsidRPr="00FD4CF2">
        <w:t>29.  The soldiers who were about to interrogate Paul quickly withdrew when they heard he was a Roman citizen, and the commander was frightened because he had ordered him bound and whipped.</w:t>
      </w:r>
    </w:p>
    <w:p w14:paraId="2FD3CF43" w14:textId="77777777" w:rsidR="003D626D" w:rsidRPr="00FD4CF2" w:rsidRDefault="003D626D" w:rsidP="003D626D">
      <w:r w:rsidRPr="00FD4CF2">
        <w:t>30.  The next day the commander freed Paul from his chains and ordered the leading priests into session with the Jewish high council. He had Paul brought in before them to try to find out what the trouble was all about.</w:t>
      </w:r>
    </w:p>
    <w:p w14:paraId="6BC31202" w14:textId="77777777" w:rsidR="00A63E33" w:rsidRDefault="00A63E33" w:rsidP="003D626D"/>
    <w:p w14:paraId="3596BA4F" w14:textId="77777777" w:rsidR="00EE4F4F" w:rsidRDefault="00EE4F4F" w:rsidP="003D626D"/>
    <w:p w14:paraId="72762B9C" w14:textId="77777777" w:rsidR="00EE4F4F" w:rsidRPr="00FD4CF2" w:rsidRDefault="00EE4F4F" w:rsidP="003D626D">
      <w:pPr>
        <w:rPr>
          <w:rFonts w:eastAsia="MS PMincho"/>
          <w:sz w:val="22"/>
          <w:szCs w:val="22"/>
          <w:lang w:eastAsia="ja-JP"/>
        </w:rPr>
      </w:pPr>
      <w:r w:rsidRPr="00FD4CF2">
        <w:rPr>
          <w:rFonts w:eastAsia="MS PMincho"/>
          <w:color w:val="222222"/>
          <w:sz w:val="22"/>
          <w:szCs w:val="22"/>
          <w:shd w:val="clear" w:color="auto" w:fill="FFFFFF"/>
          <w:lang w:eastAsia="ja-JP"/>
        </w:rPr>
        <w:lastRenderedPageBreak/>
        <w:t>使徒の働き</w:t>
      </w:r>
      <w:r w:rsidRPr="00FD4CF2">
        <w:rPr>
          <w:rFonts w:eastAsia="MS PMincho"/>
          <w:color w:val="222222"/>
          <w:sz w:val="22"/>
          <w:szCs w:val="22"/>
          <w:shd w:val="clear" w:color="auto" w:fill="FFFFFF"/>
          <w:lang w:eastAsia="ja-JP"/>
        </w:rPr>
        <w:t xml:space="preserve">22:1-30   1. </w:t>
      </w:r>
      <w:r w:rsidRPr="00FD4CF2">
        <w:rPr>
          <w:rFonts w:eastAsia="MS PMincho"/>
          <w:color w:val="222222"/>
          <w:sz w:val="22"/>
          <w:szCs w:val="22"/>
          <w:shd w:val="clear" w:color="auto" w:fill="FFFFFF"/>
          <w:lang w:eastAsia="ja-JP"/>
        </w:rPr>
        <w:t>「兄弟ならびに父である皆さん。</w:t>
      </w:r>
      <w:r w:rsidRPr="005F0454">
        <w:rPr>
          <w:rFonts w:eastAsia="MS PMincho"/>
          <w:color w:val="222222"/>
          <w:sz w:val="22"/>
          <w:szCs w:val="22"/>
          <w:u w:val="single"/>
          <w:shd w:val="clear" w:color="auto" w:fill="FFFFFF"/>
          <w:lang w:eastAsia="ja-JP"/>
        </w:rPr>
        <w:t>今から申し上げる私の弁明を聞いてください。</w:t>
      </w:r>
      <w:r w:rsidRPr="00FD4CF2">
        <w:rPr>
          <w:rFonts w:eastAsia="MS PMincho"/>
          <w:color w:val="222222"/>
          <w:sz w:val="22"/>
          <w:szCs w:val="22"/>
          <w:shd w:val="clear" w:color="auto" w:fill="FFFFFF"/>
          <w:lang w:eastAsia="ja-JP"/>
        </w:rPr>
        <w:t>」</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 </w:t>
      </w:r>
      <w:r w:rsidRPr="00FD4CF2">
        <w:rPr>
          <w:rFonts w:eastAsia="MS PMincho"/>
          <w:color w:val="222222"/>
          <w:sz w:val="22"/>
          <w:szCs w:val="22"/>
          <w:shd w:val="clear" w:color="auto" w:fill="FFFFFF"/>
          <w:lang w:eastAsia="ja-JP"/>
        </w:rPr>
        <w:t>パウロがヘブル語で語りかけるのを聞いて、</w:t>
      </w:r>
      <w:r w:rsidRPr="005F0454">
        <w:rPr>
          <w:rFonts w:eastAsia="MS PMincho"/>
          <w:color w:val="222222"/>
          <w:sz w:val="22"/>
          <w:szCs w:val="22"/>
          <w:u w:val="double"/>
          <w:shd w:val="clear" w:color="auto" w:fill="FFFFFF"/>
          <w:lang w:eastAsia="ja-JP"/>
        </w:rPr>
        <w:t>人々はますます静かになった。</w:t>
      </w:r>
      <w:r w:rsidRPr="00FD4CF2">
        <w:rPr>
          <w:rFonts w:eastAsia="MS PMincho"/>
          <w:color w:val="222222"/>
          <w:sz w:val="22"/>
          <w:szCs w:val="22"/>
          <w:shd w:val="clear" w:color="auto" w:fill="FFFFFF"/>
          <w:lang w:eastAsia="ja-JP"/>
        </w:rPr>
        <w:t>そこでパウロは言った。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3. </w:t>
      </w:r>
      <w:r w:rsidRPr="00FD4CF2">
        <w:rPr>
          <w:rFonts w:eastAsia="MS PMincho"/>
          <w:color w:val="222222"/>
          <w:sz w:val="22"/>
          <w:szCs w:val="22"/>
          <w:shd w:val="clear" w:color="auto" w:fill="FFFFFF"/>
          <w:lang w:eastAsia="ja-JP"/>
        </w:rPr>
        <w:t>「私は、キリキアのタルソで生まれたユダヤ人ですが、この町で育てられ、ガマリエルのもとで先祖の律法について厳しく教育を受け、今日の皆さんと同じように、</w:t>
      </w:r>
      <w:r w:rsidRPr="005F0454">
        <w:rPr>
          <w:rFonts w:eastAsia="MS PMincho"/>
          <w:color w:val="222222"/>
          <w:sz w:val="22"/>
          <w:szCs w:val="22"/>
          <w:u w:val="single"/>
          <w:shd w:val="clear" w:color="auto" w:fill="FFFFFF"/>
          <w:lang w:eastAsia="ja-JP"/>
        </w:rPr>
        <w:t>神に対して熱心な者でした。</w:t>
      </w:r>
      <w:r w:rsidRPr="005F0454">
        <w:rPr>
          <w:rFonts w:eastAsia="MS PMincho"/>
          <w:color w:val="222222"/>
          <w:sz w:val="22"/>
          <w:szCs w:val="22"/>
          <w:u w:val="single"/>
          <w:lang w:eastAsia="ja-JP"/>
        </w:rPr>
        <w:br/>
      </w:r>
      <w:r w:rsidR="0082274A" w:rsidRPr="00FD4CF2">
        <w:rPr>
          <w:rFonts w:eastAsia="MS PMincho"/>
          <w:color w:val="222222"/>
          <w:sz w:val="22"/>
          <w:szCs w:val="22"/>
          <w:shd w:val="clear" w:color="auto" w:fill="FFFFFF"/>
          <w:lang w:eastAsia="ja-JP"/>
        </w:rPr>
        <w:t xml:space="preserve">4. </w:t>
      </w:r>
      <w:r w:rsidRPr="00FD4CF2">
        <w:rPr>
          <w:rFonts w:eastAsia="MS PMincho"/>
          <w:color w:val="222222"/>
          <w:sz w:val="22"/>
          <w:szCs w:val="22"/>
          <w:shd w:val="clear" w:color="auto" w:fill="FFFFFF"/>
          <w:lang w:eastAsia="ja-JP"/>
        </w:rPr>
        <w:t>そしてこの道を迫害し、男でも女でも縛って牢に入れ、死にまでも至らせました。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5. </w:t>
      </w:r>
      <w:r w:rsidRPr="00FD4CF2">
        <w:rPr>
          <w:rFonts w:eastAsia="MS PMincho"/>
          <w:color w:val="222222"/>
          <w:sz w:val="22"/>
          <w:szCs w:val="22"/>
          <w:shd w:val="clear" w:color="auto" w:fill="FFFFFF"/>
          <w:lang w:eastAsia="ja-JP"/>
        </w:rPr>
        <w:t>このことについては、大祭司や長老会全体も私のために証言してくれます。この人たちから兄弟たちに宛てた手紙まで受け取って、私はダマスコへ向かいました。そこにいる者たちも縛り上げ、エルサレムに引いて来て処罰するためで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6. </w:t>
      </w:r>
      <w:r w:rsidRPr="00FD4CF2">
        <w:rPr>
          <w:rFonts w:eastAsia="MS PMincho"/>
          <w:color w:val="222222"/>
          <w:sz w:val="22"/>
          <w:szCs w:val="22"/>
          <w:shd w:val="clear" w:color="auto" w:fill="FFFFFF"/>
          <w:lang w:eastAsia="ja-JP"/>
        </w:rPr>
        <w:t>私が道を進んで、真昼ごろダマスコの近くまで来たとき、突然、天からのまばゆい光が私の周りを照らしました。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7. </w:t>
      </w:r>
      <w:r w:rsidRPr="00FD4CF2">
        <w:rPr>
          <w:rFonts w:eastAsia="MS PMincho"/>
          <w:color w:val="222222"/>
          <w:sz w:val="22"/>
          <w:szCs w:val="22"/>
          <w:shd w:val="clear" w:color="auto" w:fill="FFFFFF"/>
          <w:lang w:eastAsia="ja-JP"/>
        </w:rPr>
        <w:t>私は地に倒れ、私に語りかける声を聞きました。『サウロ、サウロ、</w:t>
      </w:r>
      <w:r w:rsidRPr="005F0454">
        <w:rPr>
          <w:rFonts w:eastAsia="MS PMincho"/>
          <w:color w:val="222222"/>
          <w:sz w:val="22"/>
          <w:szCs w:val="22"/>
          <w:u w:val="single"/>
          <w:shd w:val="clear" w:color="auto" w:fill="FFFFFF"/>
          <w:lang w:eastAsia="ja-JP"/>
        </w:rPr>
        <w:t>どうしてわたしを迫害するのか。</w:t>
      </w:r>
      <w:r w:rsidRPr="00FD4CF2">
        <w:rPr>
          <w:rFonts w:eastAsia="MS PMincho"/>
          <w:color w:val="222222"/>
          <w:sz w:val="22"/>
          <w:szCs w:val="22"/>
          <w:shd w:val="clear" w:color="auto" w:fill="FFFFFF"/>
          <w:lang w:eastAsia="ja-JP"/>
        </w:rPr>
        <w:t>』</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8. </w:t>
      </w:r>
      <w:r w:rsidRPr="00FD4CF2">
        <w:rPr>
          <w:rFonts w:eastAsia="MS PMincho"/>
          <w:color w:val="222222"/>
          <w:sz w:val="22"/>
          <w:szCs w:val="22"/>
          <w:shd w:val="clear" w:color="auto" w:fill="FFFFFF"/>
          <w:lang w:eastAsia="ja-JP"/>
        </w:rPr>
        <w:t>私が答えて、『主よ、あなたはどなたですか』と言うと、その方は私に言われました。『わたしは、あなたが迫害しているナザレのイエスである。』</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9. </w:t>
      </w:r>
      <w:r w:rsidRPr="00FD4CF2">
        <w:rPr>
          <w:rFonts w:eastAsia="MS PMincho"/>
          <w:color w:val="222222"/>
          <w:sz w:val="22"/>
          <w:szCs w:val="22"/>
          <w:shd w:val="clear" w:color="auto" w:fill="FFFFFF"/>
          <w:lang w:eastAsia="ja-JP"/>
        </w:rPr>
        <w:t>一緒にいた人たちは、その光は見たのですが、私に語っている方の声は聞き分けられませんでした。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10. </w:t>
      </w:r>
      <w:r w:rsidRPr="00FD4CF2">
        <w:rPr>
          <w:rFonts w:eastAsia="MS PMincho"/>
          <w:color w:val="222222"/>
          <w:sz w:val="22"/>
          <w:szCs w:val="22"/>
          <w:shd w:val="clear" w:color="auto" w:fill="FFFFFF"/>
          <w:lang w:eastAsia="ja-JP"/>
        </w:rPr>
        <w:t>私が『主よ、私はどうしたらよいでしょうか』と尋ねると、主は私に言われました。『起き上がって、ダマスコに行きなさい。あなたが行うように定められているすべてのことが、そこであなたに告げられる』と。</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11. </w:t>
      </w:r>
      <w:r w:rsidRPr="00FD4CF2">
        <w:rPr>
          <w:rFonts w:eastAsia="MS PMincho"/>
          <w:color w:val="222222"/>
          <w:sz w:val="22"/>
          <w:szCs w:val="22"/>
          <w:shd w:val="clear" w:color="auto" w:fill="FFFFFF"/>
          <w:lang w:eastAsia="ja-JP"/>
        </w:rPr>
        <w:t>私はその光の輝きのために目が見えなくなっていたので、一緒にいた人たちに手を引いてもらって、ダマスコに入りました。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12. </w:t>
      </w:r>
      <w:r w:rsidRPr="00FD4CF2">
        <w:rPr>
          <w:rFonts w:eastAsia="MS PMincho"/>
          <w:color w:val="222222"/>
          <w:sz w:val="22"/>
          <w:szCs w:val="22"/>
          <w:shd w:val="clear" w:color="auto" w:fill="FFFFFF"/>
          <w:lang w:eastAsia="ja-JP"/>
        </w:rPr>
        <w:t>すると、律法に従う敬虔な人で、そこに住んでいるすべてのユダヤ人たちに評判の良い、アナニアという人が、</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13. </w:t>
      </w:r>
      <w:r w:rsidRPr="00FD4CF2">
        <w:rPr>
          <w:rFonts w:eastAsia="MS PMincho"/>
          <w:color w:val="222222"/>
          <w:sz w:val="22"/>
          <w:szCs w:val="22"/>
          <w:shd w:val="clear" w:color="auto" w:fill="FFFFFF"/>
          <w:lang w:eastAsia="ja-JP"/>
        </w:rPr>
        <w:t>私のところに来て、そばに立ち、『兄弟サウロ、再び見えるようになりなさい』と言いました。するとそのとき、私はその人が見えるようになりました。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14. </w:t>
      </w:r>
      <w:r w:rsidRPr="00FD4CF2">
        <w:rPr>
          <w:rFonts w:eastAsia="MS PMincho"/>
          <w:color w:val="222222"/>
          <w:sz w:val="22"/>
          <w:szCs w:val="22"/>
          <w:shd w:val="clear" w:color="auto" w:fill="FFFFFF"/>
          <w:lang w:eastAsia="ja-JP"/>
        </w:rPr>
        <w:t>彼はこう言いました。『私たちの父祖の神は、あなたをお選びになりました。あなたがみこころを知り、義なる方を見、その方の口から御声を聞くようになるためです。</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15. </w:t>
      </w:r>
      <w:r w:rsidRPr="008E75D5">
        <w:rPr>
          <w:rFonts w:eastAsia="MS PMincho"/>
          <w:color w:val="222222"/>
          <w:sz w:val="22"/>
          <w:szCs w:val="22"/>
          <w:u w:val="single"/>
          <w:shd w:val="clear" w:color="auto" w:fill="FFFFFF"/>
          <w:lang w:eastAsia="ja-JP"/>
        </w:rPr>
        <w:t>あなたはその方のために、すべての人に対して、見聞きしたことを証しする証人となるのです。</w:t>
      </w:r>
      <w:r w:rsidRPr="008E75D5">
        <w:rPr>
          <w:rFonts w:eastAsia="MS PMincho"/>
          <w:color w:val="222222"/>
          <w:sz w:val="22"/>
          <w:szCs w:val="22"/>
          <w:u w:val="single"/>
          <w:lang w:eastAsia="ja-JP"/>
        </w:rPr>
        <w:br/>
      </w:r>
      <w:r w:rsidR="0082274A" w:rsidRPr="00FD4CF2">
        <w:rPr>
          <w:rFonts w:eastAsia="MS PMincho"/>
          <w:color w:val="222222"/>
          <w:sz w:val="22"/>
          <w:szCs w:val="22"/>
          <w:shd w:val="clear" w:color="auto" w:fill="FFFFFF"/>
          <w:lang w:eastAsia="ja-JP"/>
        </w:rPr>
        <w:t xml:space="preserve">16. </w:t>
      </w:r>
      <w:r w:rsidRPr="00FD4CF2">
        <w:rPr>
          <w:rFonts w:eastAsia="MS PMincho"/>
          <w:color w:val="222222"/>
          <w:sz w:val="22"/>
          <w:szCs w:val="22"/>
          <w:shd w:val="clear" w:color="auto" w:fill="FFFFFF"/>
          <w:lang w:eastAsia="ja-JP"/>
        </w:rPr>
        <w:t>さあ、何をためらっているのですか。立ちなさい。その方の名を呼んでバプテスマを受け、自分の罪を洗い流しなさい。』</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17. </w:t>
      </w:r>
      <w:r w:rsidRPr="00FD4CF2">
        <w:rPr>
          <w:rFonts w:eastAsia="MS PMincho"/>
          <w:color w:val="222222"/>
          <w:sz w:val="22"/>
          <w:szCs w:val="22"/>
          <w:shd w:val="clear" w:color="auto" w:fill="FFFFFF"/>
          <w:lang w:eastAsia="ja-JP"/>
        </w:rPr>
        <w:t>それから私がエルサレムに帰り、宮で祈っていたとき、私は夢心地になりました。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18. </w:t>
      </w:r>
      <w:r w:rsidRPr="00FD4CF2">
        <w:rPr>
          <w:rFonts w:eastAsia="MS PMincho"/>
          <w:color w:val="222222"/>
          <w:sz w:val="22"/>
          <w:szCs w:val="22"/>
          <w:shd w:val="clear" w:color="auto" w:fill="FFFFFF"/>
          <w:lang w:eastAsia="ja-JP"/>
        </w:rPr>
        <w:t>そして主を見たのです。主は私にこう語られました。『早く、急いでエルサレムを離れなさい。わたしについてあなたがする証しを、人々は受け入れないから。』</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19. </w:t>
      </w:r>
      <w:r w:rsidRPr="00FD4CF2">
        <w:rPr>
          <w:rFonts w:eastAsia="MS PMincho"/>
          <w:color w:val="222222"/>
          <w:sz w:val="22"/>
          <w:szCs w:val="22"/>
          <w:shd w:val="clear" w:color="auto" w:fill="FFFFFF"/>
          <w:lang w:eastAsia="ja-JP"/>
        </w:rPr>
        <w:t>そこで私は答えました。『主よ。この私が会堂ごとに、あなたを信じる者たちを牢に入れたり、むちで打ったりしていたのを、彼らは知っています。</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20. </w:t>
      </w:r>
      <w:r w:rsidRPr="00FD4CF2">
        <w:rPr>
          <w:rFonts w:eastAsia="MS PMincho"/>
          <w:color w:val="222222"/>
          <w:sz w:val="22"/>
          <w:szCs w:val="22"/>
          <w:shd w:val="clear" w:color="auto" w:fill="FFFFFF"/>
          <w:lang w:eastAsia="ja-JP"/>
        </w:rPr>
        <w:t>また、あなたの証人ステパノの血が流されたとき、私自身もその場にいて、それに賛成し、彼を殺した者たちの上着の番をしていたのです。』</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21. </w:t>
      </w:r>
      <w:r w:rsidRPr="00FD4CF2">
        <w:rPr>
          <w:rFonts w:eastAsia="MS PMincho"/>
          <w:color w:val="222222"/>
          <w:sz w:val="22"/>
          <w:szCs w:val="22"/>
          <w:shd w:val="clear" w:color="auto" w:fill="FFFFFF"/>
          <w:lang w:eastAsia="ja-JP"/>
        </w:rPr>
        <w:t>すると主は私に、『行きなさい。わたしはあなたを遠く異邦人に遣わす』と言われました。」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22. </w:t>
      </w:r>
      <w:r w:rsidRPr="00FD4CF2">
        <w:rPr>
          <w:rFonts w:eastAsia="MS PMincho"/>
          <w:color w:val="222222"/>
          <w:sz w:val="22"/>
          <w:szCs w:val="22"/>
          <w:shd w:val="clear" w:color="auto" w:fill="FFFFFF"/>
          <w:lang w:eastAsia="ja-JP"/>
        </w:rPr>
        <w:t>人々は彼の話をここまで聞いていたが、声を張り上げて言った。「こんな男は、地上から除いてしまえ。生かしておくべきではない。」</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23. </w:t>
      </w:r>
      <w:r w:rsidRPr="00FD4CF2">
        <w:rPr>
          <w:rFonts w:eastAsia="MS PMincho"/>
          <w:color w:val="222222"/>
          <w:sz w:val="22"/>
          <w:szCs w:val="22"/>
          <w:shd w:val="clear" w:color="auto" w:fill="FFFFFF"/>
          <w:lang w:eastAsia="ja-JP"/>
        </w:rPr>
        <w:t>人々がわめき立て、上着を放り投げ、ちりを空中にまき散らすので、</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24. </w:t>
      </w:r>
      <w:r w:rsidRPr="00FD4CF2">
        <w:rPr>
          <w:rFonts w:eastAsia="MS PMincho"/>
          <w:color w:val="222222"/>
          <w:sz w:val="22"/>
          <w:szCs w:val="22"/>
          <w:shd w:val="clear" w:color="auto" w:fill="FFFFFF"/>
          <w:lang w:eastAsia="ja-JP"/>
        </w:rPr>
        <w:t>千人隊長は、パウロを兵営の中に引き入れるように命じ、なぜ人々がこのように彼に対して怒鳴っているのかを知るため、むちで打って取り調べるように言った。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25. </w:t>
      </w:r>
      <w:r w:rsidRPr="00FD4CF2">
        <w:rPr>
          <w:rFonts w:eastAsia="MS PMincho"/>
          <w:color w:val="222222"/>
          <w:sz w:val="22"/>
          <w:szCs w:val="22"/>
          <w:shd w:val="clear" w:color="auto" w:fill="FFFFFF"/>
          <w:lang w:eastAsia="ja-JP"/>
        </w:rPr>
        <w:t>彼らがむちで打とうとしてパウロの手足を広げたとき、パウロはそばに立っていた百人隊長に言った。「ローマ市民である者を、裁判にもかけずに、むちで打ってよいのですか。」</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26. </w:t>
      </w:r>
      <w:r w:rsidRPr="00FD4CF2">
        <w:rPr>
          <w:rFonts w:eastAsia="MS PMincho"/>
          <w:color w:val="222222"/>
          <w:sz w:val="22"/>
          <w:szCs w:val="22"/>
          <w:shd w:val="clear" w:color="auto" w:fill="FFFFFF"/>
          <w:lang w:eastAsia="ja-JP"/>
        </w:rPr>
        <w:t>これを聞いた百人隊長は、千人隊長のところに行って報告し、「どうなさいますか。あの人はローマ市民です」と言った。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27. </w:t>
      </w:r>
      <w:r w:rsidRPr="00FD4CF2">
        <w:rPr>
          <w:rFonts w:eastAsia="MS PMincho"/>
          <w:color w:val="222222"/>
          <w:sz w:val="22"/>
          <w:szCs w:val="22"/>
          <w:shd w:val="clear" w:color="auto" w:fill="FFFFFF"/>
          <w:lang w:eastAsia="ja-JP"/>
        </w:rPr>
        <w:t>そこで、千人隊長はパウロのところに来て言った。「私に言いなさい。あなたはローマ市民なのか。」パウロは「そうです」と答えた。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28. </w:t>
      </w:r>
      <w:r w:rsidRPr="00FD4CF2">
        <w:rPr>
          <w:rFonts w:eastAsia="MS PMincho"/>
          <w:color w:val="222222"/>
          <w:sz w:val="22"/>
          <w:szCs w:val="22"/>
          <w:shd w:val="clear" w:color="auto" w:fill="FFFFFF"/>
          <w:lang w:eastAsia="ja-JP"/>
        </w:rPr>
        <w:t>すると千人隊長は言った。「私は多額の金でこの市民権を手に入れたのだ。」パウロは言った。「</w:t>
      </w:r>
      <w:r w:rsidRPr="005F0454">
        <w:rPr>
          <w:rFonts w:eastAsia="MS PMincho"/>
          <w:color w:val="222222"/>
          <w:sz w:val="22"/>
          <w:szCs w:val="22"/>
          <w:u w:val="single"/>
          <w:shd w:val="clear" w:color="auto" w:fill="FFFFFF"/>
          <w:lang w:eastAsia="ja-JP"/>
        </w:rPr>
        <w:t>私は生まれながらの市民です。</w:t>
      </w:r>
      <w:r w:rsidRPr="00FD4CF2">
        <w:rPr>
          <w:rFonts w:eastAsia="MS PMincho"/>
          <w:color w:val="222222"/>
          <w:sz w:val="22"/>
          <w:szCs w:val="22"/>
          <w:shd w:val="clear" w:color="auto" w:fill="FFFFFF"/>
          <w:lang w:eastAsia="ja-JP"/>
        </w:rPr>
        <w:t>」</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29. </w:t>
      </w:r>
      <w:r w:rsidRPr="00FD4CF2">
        <w:rPr>
          <w:rFonts w:eastAsia="MS PMincho"/>
          <w:color w:val="222222"/>
          <w:sz w:val="22"/>
          <w:szCs w:val="22"/>
          <w:shd w:val="clear" w:color="auto" w:fill="FFFFFF"/>
          <w:lang w:eastAsia="ja-JP"/>
        </w:rPr>
        <w:t>そこで、パウロを取り調べようとしていた者たちは、すぐにパウロから身を引いた。千人隊長も、パウロがローマ市民であり、その彼を縛っていたことを知って恐れた。</w:t>
      </w:r>
      <w:r w:rsidRPr="00FD4CF2">
        <w:rPr>
          <w:rFonts w:eastAsia="MS PMincho"/>
          <w:color w:val="222222"/>
          <w:sz w:val="22"/>
          <w:szCs w:val="22"/>
          <w:lang w:eastAsia="ja-JP"/>
        </w:rPr>
        <w:br/>
      </w:r>
      <w:r w:rsidR="0082274A" w:rsidRPr="00FD4CF2">
        <w:rPr>
          <w:rFonts w:eastAsia="MS PMincho"/>
          <w:color w:val="222222"/>
          <w:sz w:val="22"/>
          <w:szCs w:val="22"/>
          <w:shd w:val="clear" w:color="auto" w:fill="FFFFFF"/>
          <w:lang w:eastAsia="ja-JP"/>
        </w:rPr>
        <w:t xml:space="preserve">30. </w:t>
      </w:r>
      <w:r w:rsidRPr="00FD4CF2">
        <w:rPr>
          <w:rFonts w:eastAsia="MS PMincho"/>
          <w:color w:val="222222"/>
          <w:sz w:val="22"/>
          <w:szCs w:val="22"/>
          <w:shd w:val="clear" w:color="auto" w:fill="FFFFFF"/>
          <w:lang w:eastAsia="ja-JP"/>
        </w:rPr>
        <w:t>翌日、千人隊長は、パウロがなぜユダヤ人たちに訴えられているのか、確かなことを知りたいと思い、彼の鎖を解いた。そして、祭司長たちと最高法院全体に集まるように命じ、パウロを連れて行って、彼らの前に立たせた。</w:t>
      </w:r>
    </w:p>
    <w:sectPr w:rsidR="00EE4F4F" w:rsidRPr="00FD4CF2" w:rsidSect="00376417">
      <w:pgSz w:w="12240" w:h="15840"/>
      <w:pgMar w:top="540" w:right="5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7922389">
    <w:abstractNumId w:val="10"/>
  </w:num>
  <w:num w:numId="2" w16cid:durableId="930551817">
    <w:abstractNumId w:val="15"/>
  </w:num>
  <w:num w:numId="3" w16cid:durableId="529415095">
    <w:abstractNumId w:val="14"/>
  </w:num>
  <w:num w:numId="4" w16cid:durableId="22676144">
    <w:abstractNumId w:val="11"/>
  </w:num>
  <w:num w:numId="5" w16cid:durableId="926423555">
    <w:abstractNumId w:val="17"/>
  </w:num>
  <w:num w:numId="6" w16cid:durableId="485434317">
    <w:abstractNumId w:val="13"/>
  </w:num>
  <w:num w:numId="7" w16cid:durableId="1646617294">
    <w:abstractNumId w:val="9"/>
  </w:num>
  <w:num w:numId="8" w16cid:durableId="2113893173">
    <w:abstractNumId w:val="6"/>
  </w:num>
  <w:num w:numId="9" w16cid:durableId="1385641559">
    <w:abstractNumId w:val="8"/>
  </w:num>
  <w:num w:numId="10" w16cid:durableId="544483619">
    <w:abstractNumId w:val="4"/>
  </w:num>
  <w:num w:numId="11" w16cid:durableId="777263955">
    <w:abstractNumId w:val="1"/>
  </w:num>
  <w:num w:numId="12" w16cid:durableId="1393890567">
    <w:abstractNumId w:val="2"/>
  </w:num>
  <w:num w:numId="13" w16cid:durableId="1923441777">
    <w:abstractNumId w:val="5"/>
  </w:num>
  <w:num w:numId="14" w16cid:durableId="1076898719">
    <w:abstractNumId w:val="3"/>
  </w:num>
  <w:num w:numId="15" w16cid:durableId="1098985309">
    <w:abstractNumId w:val="0"/>
  </w:num>
  <w:num w:numId="16" w16cid:durableId="1643804104">
    <w:abstractNumId w:val="16"/>
  </w:num>
  <w:num w:numId="17" w16cid:durableId="1435132533">
    <w:abstractNumId w:val="12"/>
  </w:num>
  <w:num w:numId="18" w16cid:durableId="2035687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149F"/>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2597"/>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2F29"/>
    <w:rsid w:val="001642EB"/>
    <w:rsid w:val="001661A8"/>
    <w:rsid w:val="001731D3"/>
    <w:rsid w:val="00177A3D"/>
    <w:rsid w:val="00180DBA"/>
    <w:rsid w:val="00181BA6"/>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96D"/>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0F9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26D"/>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0454"/>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5D17"/>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274A"/>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5D5"/>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1B2C"/>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6648"/>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7BB"/>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4767"/>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2958"/>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178DE"/>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4F4F"/>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4018"/>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4CF2"/>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9A1AB0"/>
  <w15:docId w15:val="{6608FB7A-1376-CA4C-BAF6-E7A4D53F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541271">
      <w:bodyDiv w:val="1"/>
      <w:marLeft w:val="0"/>
      <w:marRight w:val="0"/>
      <w:marTop w:val="0"/>
      <w:marBottom w:val="0"/>
      <w:divBdr>
        <w:top w:val="none" w:sz="0" w:space="0" w:color="auto"/>
        <w:left w:val="none" w:sz="0" w:space="0" w:color="auto"/>
        <w:bottom w:val="none" w:sz="0" w:space="0" w:color="auto"/>
        <w:right w:val="none" w:sz="0" w:space="0" w:color="auto"/>
      </w:divBdr>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418355">
      <w:bodyDiv w:val="1"/>
      <w:marLeft w:val="0"/>
      <w:marRight w:val="0"/>
      <w:marTop w:val="0"/>
      <w:marBottom w:val="0"/>
      <w:divBdr>
        <w:top w:val="none" w:sz="0" w:space="0" w:color="auto"/>
        <w:left w:val="none" w:sz="0" w:space="0" w:color="auto"/>
        <w:bottom w:val="none" w:sz="0" w:space="0" w:color="auto"/>
        <w:right w:val="none" w:sz="0" w:space="0" w:color="auto"/>
      </w:divBdr>
      <w:divsChild>
        <w:div w:id="1264723249">
          <w:marLeft w:val="0"/>
          <w:marRight w:val="240"/>
          <w:marTop w:val="0"/>
          <w:marBottom w:val="0"/>
          <w:divBdr>
            <w:top w:val="none" w:sz="0" w:space="0" w:color="auto"/>
            <w:left w:val="none" w:sz="0" w:space="0" w:color="auto"/>
            <w:bottom w:val="none" w:sz="0" w:space="0" w:color="auto"/>
            <w:right w:val="none" w:sz="0" w:space="0" w:color="auto"/>
          </w:divBdr>
          <w:divsChild>
            <w:div w:id="301888715">
              <w:marLeft w:val="0"/>
              <w:marRight w:val="0"/>
              <w:marTop w:val="0"/>
              <w:marBottom w:val="0"/>
              <w:divBdr>
                <w:top w:val="none" w:sz="0" w:space="0" w:color="auto"/>
                <w:left w:val="none" w:sz="0" w:space="0" w:color="auto"/>
                <w:bottom w:val="none" w:sz="0" w:space="0" w:color="auto"/>
                <w:right w:val="none" w:sz="0" w:space="0" w:color="auto"/>
              </w:divBdr>
              <w:divsChild>
                <w:div w:id="157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958">
          <w:marLeft w:val="0"/>
          <w:marRight w:val="240"/>
          <w:marTop w:val="0"/>
          <w:marBottom w:val="0"/>
          <w:divBdr>
            <w:top w:val="none" w:sz="0" w:space="0" w:color="auto"/>
            <w:left w:val="none" w:sz="0" w:space="0" w:color="auto"/>
            <w:bottom w:val="none" w:sz="0" w:space="0" w:color="auto"/>
            <w:right w:val="none" w:sz="0" w:space="0" w:color="auto"/>
          </w:divBdr>
          <w:divsChild>
            <w:div w:id="1794441483">
              <w:marLeft w:val="0"/>
              <w:marRight w:val="0"/>
              <w:marTop w:val="0"/>
              <w:marBottom w:val="0"/>
              <w:divBdr>
                <w:top w:val="none" w:sz="0" w:space="0" w:color="auto"/>
                <w:left w:val="none" w:sz="0" w:space="0" w:color="auto"/>
                <w:bottom w:val="none" w:sz="0" w:space="0" w:color="auto"/>
                <w:right w:val="none" w:sz="0" w:space="0" w:color="auto"/>
              </w:divBdr>
              <w:divsChild>
                <w:div w:id="1592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250">
          <w:marLeft w:val="0"/>
          <w:marRight w:val="0"/>
          <w:marTop w:val="750"/>
          <w:marBottom w:val="0"/>
          <w:divBdr>
            <w:top w:val="none" w:sz="0" w:space="0" w:color="auto"/>
            <w:left w:val="none" w:sz="0" w:space="0" w:color="auto"/>
            <w:bottom w:val="none" w:sz="0" w:space="0" w:color="auto"/>
            <w:right w:val="none" w:sz="0" w:space="0" w:color="auto"/>
          </w:divBdr>
          <w:divsChild>
            <w:div w:id="1740446917">
              <w:marLeft w:val="0"/>
              <w:marRight w:val="0"/>
              <w:marTop w:val="0"/>
              <w:marBottom w:val="0"/>
              <w:divBdr>
                <w:top w:val="none" w:sz="0" w:space="0" w:color="auto"/>
                <w:left w:val="none" w:sz="0" w:space="0" w:color="auto"/>
                <w:bottom w:val="none" w:sz="0" w:space="0" w:color="auto"/>
                <w:right w:val="none" w:sz="0" w:space="0" w:color="auto"/>
              </w:divBdr>
              <w:divsChild>
                <w:div w:id="104006615">
                  <w:marLeft w:val="0"/>
                  <w:marRight w:val="0"/>
                  <w:marTop w:val="0"/>
                  <w:marBottom w:val="0"/>
                  <w:divBdr>
                    <w:top w:val="none" w:sz="0" w:space="0" w:color="auto"/>
                    <w:left w:val="none" w:sz="0" w:space="0" w:color="auto"/>
                    <w:bottom w:val="none" w:sz="0" w:space="0" w:color="auto"/>
                    <w:right w:val="none" w:sz="0" w:space="0" w:color="auto"/>
                  </w:divBdr>
                  <w:divsChild>
                    <w:div w:id="1919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0C62-9F09-4BED-8C73-0F7CE455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2918</Words>
  <Characters>3901</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3</cp:revision>
  <cp:lastPrinted>2009-10-03T08:08:00Z</cp:lastPrinted>
  <dcterms:created xsi:type="dcterms:W3CDTF">2023-03-18T21:30:00Z</dcterms:created>
  <dcterms:modified xsi:type="dcterms:W3CDTF">2023-03-18T21:31:00Z</dcterms:modified>
</cp:coreProperties>
</file>